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4AD" w:rsidRPr="009F64AD" w:rsidRDefault="009F64AD" w:rsidP="009F64AD">
      <w:pPr>
        <w:ind w:firstLine="360"/>
        <w:jc w:val="left"/>
        <w:rPr>
          <w:rFonts w:ascii="黑体" w:eastAsia="黑体" w:hAnsi="黑体" w:hint="eastAsia"/>
          <w:bCs/>
          <w:sz w:val="32"/>
          <w:szCs w:val="36"/>
        </w:rPr>
      </w:pPr>
      <w:r w:rsidRPr="009F64AD">
        <w:rPr>
          <w:rFonts w:ascii="黑体" w:eastAsia="黑体" w:hAnsi="黑体" w:hint="eastAsia"/>
          <w:bCs/>
          <w:sz w:val="32"/>
          <w:szCs w:val="36"/>
        </w:rPr>
        <w:t>附件8</w:t>
      </w:r>
    </w:p>
    <w:p w:rsidR="009F64AD" w:rsidRDefault="009F64AD" w:rsidP="009F64AD">
      <w:pPr>
        <w:ind w:firstLine="360"/>
        <w:jc w:val="center"/>
        <w:rPr>
          <w:rFonts w:ascii="仿宋_GB2312" w:eastAsia="仿宋_GB2312"/>
          <w:b/>
          <w:bCs/>
          <w:sz w:val="36"/>
          <w:szCs w:val="36"/>
        </w:rPr>
      </w:pPr>
      <w:r>
        <w:rPr>
          <w:rFonts w:ascii="仿宋_GB2312" w:eastAsia="仿宋_GB2312" w:hint="eastAsia"/>
          <w:b/>
          <w:bCs/>
          <w:sz w:val="36"/>
          <w:szCs w:val="36"/>
        </w:rPr>
        <w:t>填表说明</w:t>
      </w:r>
      <w:bookmarkStart w:id="0" w:name="_GoBack"/>
      <w:bookmarkEnd w:id="0"/>
    </w:p>
    <w:p w:rsidR="009F64AD" w:rsidRPr="00D80DDB" w:rsidRDefault="009F64AD" w:rsidP="009F64AD">
      <w:pPr>
        <w:ind w:firstLine="360"/>
        <w:rPr>
          <w:rFonts w:ascii="仿宋_GB2312" w:eastAsia="仿宋_GB2312" w:hint="eastAsia"/>
          <w:sz w:val="28"/>
          <w:szCs w:val="28"/>
        </w:rPr>
      </w:pPr>
      <w:r w:rsidRPr="00D80DDB">
        <w:rPr>
          <w:rFonts w:ascii="仿宋_GB2312" w:eastAsia="仿宋_GB2312" w:hint="eastAsia"/>
          <w:sz w:val="28"/>
          <w:szCs w:val="28"/>
        </w:rPr>
        <w:t>【项目名称】</w:t>
      </w:r>
      <w:r w:rsidRPr="00D80DDB">
        <w:rPr>
          <w:rFonts w:ascii="仿宋_GB2312" w:eastAsia="仿宋_GB2312" w:hint="eastAsia"/>
          <w:color w:val="333333"/>
          <w:sz w:val="28"/>
          <w:szCs w:val="28"/>
          <w:shd w:val="clear" w:color="auto" w:fill="FFFFFF"/>
        </w:rPr>
        <w:t>建设项目全称</w:t>
      </w:r>
      <w:r w:rsidRPr="00D80DDB">
        <w:rPr>
          <w:rFonts w:ascii="仿宋_GB2312" w:eastAsia="仿宋_GB2312" w:hint="eastAsia"/>
          <w:sz w:val="28"/>
          <w:szCs w:val="28"/>
        </w:rPr>
        <w:t>。</w:t>
      </w:r>
    </w:p>
    <w:p w:rsidR="009F64AD" w:rsidRPr="00D80DDB" w:rsidRDefault="009F64AD" w:rsidP="009F64AD">
      <w:pPr>
        <w:ind w:firstLine="360"/>
        <w:rPr>
          <w:rFonts w:ascii="仿宋_GB2312" w:eastAsia="仿宋_GB2312" w:hint="eastAsia"/>
          <w:sz w:val="28"/>
          <w:szCs w:val="28"/>
        </w:rPr>
      </w:pPr>
      <w:r w:rsidRPr="00D80DDB">
        <w:rPr>
          <w:rFonts w:ascii="仿宋_GB2312" w:eastAsia="仿宋_GB2312" w:hint="eastAsia"/>
          <w:sz w:val="28"/>
          <w:szCs w:val="28"/>
        </w:rPr>
        <w:t>【建设内容】建设项目主要建筑物、构筑物及工程量。</w:t>
      </w:r>
    </w:p>
    <w:p w:rsidR="009F64AD" w:rsidRPr="00D80DDB" w:rsidRDefault="009F64AD" w:rsidP="009F64AD">
      <w:pPr>
        <w:ind w:firstLine="360"/>
        <w:rPr>
          <w:rFonts w:ascii="仿宋_GB2312" w:eastAsia="仿宋_GB2312" w:hint="eastAsia"/>
          <w:sz w:val="28"/>
          <w:szCs w:val="28"/>
        </w:rPr>
      </w:pPr>
      <w:r w:rsidRPr="00D80DDB">
        <w:rPr>
          <w:rFonts w:ascii="仿宋_GB2312" w:eastAsia="仿宋_GB2312" w:hint="eastAsia"/>
          <w:sz w:val="28"/>
          <w:szCs w:val="28"/>
        </w:rPr>
        <w:t>【项目位置】项目所处地理位置，线型项目还应包括起、终点位置。</w:t>
      </w:r>
    </w:p>
    <w:p w:rsidR="009F64AD" w:rsidRPr="00D80DDB" w:rsidRDefault="009F64AD" w:rsidP="009F64AD">
      <w:pPr>
        <w:ind w:firstLine="360"/>
        <w:rPr>
          <w:rFonts w:ascii="仿宋_GB2312" w:eastAsia="仿宋_GB2312" w:hint="eastAsia"/>
          <w:sz w:val="28"/>
          <w:szCs w:val="28"/>
        </w:rPr>
      </w:pPr>
      <w:r w:rsidRPr="00D80DDB">
        <w:rPr>
          <w:rFonts w:ascii="仿宋_GB2312" w:eastAsia="仿宋_GB2312" w:hint="eastAsia"/>
          <w:sz w:val="28"/>
          <w:szCs w:val="28"/>
        </w:rPr>
        <w:t>【项目性质】分为新建项目、改建项目和扩建项目。</w:t>
      </w:r>
    </w:p>
    <w:p w:rsidR="009F64AD" w:rsidRPr="00D80DDB" w:rsidRDefault="009F64AD" w:rsidP="009F64AD">
      <w:pPr>
        <w:ind w:firstLine="360"/>
        <w:rPr>
          <w:rFonts w:ascii="仿宋_GB2312" w:eastAsia="仿宋_GB2312" w:hint="eastAsia"/>
          <w:sz w:val="28"/>
          <w:szCs w:val="28"/>
        </w:rPr>
      </w:pPr>
      <w:r w:rsidRPr="00D80DDB">
        <w:rPr>
          <w:rFonts w:ascii="仿宋_GB2312" w:eastAsia="仿宋_GB2312" w:hint="eastAsia"/>
          <w:sz w:val="28"/>
          <w:szCs w:val="28"/>
        </w:rPr>
        <w:t>【建设规模】建设</w:t>
      </w:r>
      <w:r w:rsidRPr="00D80DDB">
        <w:rPr>
          <w:rFonts w:ascii="仿宋_GB2312" w:eastAsia="仿宋_GB2312" w:hint="eastAsia"/>
          <w:color w:val="333333"/>
          <w:sz w:val="28"/>
          <w:szCs w:val="28"/>
          <w:shd w:val="clear" w:color="auto" w:fill="FFFFFF"/>
        </w:rPr>
        <w:t>项目总建筑面积</w:t>
      </w:r>
      <w:r w:rsidRPr="00D80DDB">
        <w:rPr>
          <w:rFonts w:ascii="仿宋_GB2312" w:eastAsia="仿宋_GB2312" w:hint="eastAsia"/>
          <w:sz w:val="28"/>
          <w:szCs w:val="28"/>
        </w:rPr>
        <w:t>。</w:t>
      </w:r>
    </w:p>
    <w:p w:rsidR="009F64AD" w:rsidRPr="00D80DDB" w:rsidRDefault="009F64AD" w:rsidP="009F64AD">
      <w:pPr>
        <w:ind w:firstLine="360"/>
        <w:rPr>
          <w:rFonts w:ascii="仿宋_GB2312" w:eastAsia="仿宋_GB2312" w:hint="eastAsia"/>
          <w:sz w:val="28"/>
          <w:szCs w:val="28"/>
        </w:rPr>
      </w:pPr>
      <w:r w:rsidRPr="00D80DDB">
        <w:rPr>
          <w:rFonts w:ascii="仿宋_GB2312" w:eastAsia="仿宋_GB2312" w:hint="eastAsia"/>
          <w:sz w:val="28"/>
          <w:szCs w:val="28"/>
        </w:rPr>
        <w:t>【项目投资】</w:t>
      </w:r>
      <w:r w:rsidRPr="00D80DDB">
        <w:rPr>
          <w:rFonts w:ascii="仿宋_GB2312" w:eastAsia="仿宋_GB2312" w:hint="eastAsia"/>
          <w:color w:val="333333"/>
          <w:sz w:val="28"/>
          <w:szCs w:val="28"/>
          <w:shd w:val="clear" w:color="auto" w:fill="FFFFFF"/>
        </w:rPr>
        <w:t>指项目建设计划投入的费用</w:t>
      </w:r>
      <w:r w:rsidRPr="00D80DDB">
        <w:rPr>
          <w:rFonts w:ascii="仿宋_GB2312" w:eastAsia="仿宋_GB2312" w:hint="eastAsia"/>
          <w:sz w:val="28"/>
          <w:szCs w:val="28"/>
        </w:rPr>
        <w:t>总额。</w:t>
      </w:r>
    </w:p>
    <w:p w:rsidR="009F64AD" w:rsidRPr="00D80DDB" w:rsidRDefault="009F64AD" w:rsidP="009F64AD">
      <w:pPr>
        <w:ind w:firstLine="360"/>
        <w:rPr>
          <w:rFonts w:ascii="仿宋_GB2312" w:eastAsia="仿宋_GB2312" w:hint="eastAsia"/>
          <w:sz w:val="28"/>
          <w:szCs w:val="28"/>
        </w:rPr>
      </w:pPr>
      <w:r w:rsidRPr="00D80DDB">
        <w:rPr>
          <w:rFonts w:ascii="仿宋_GB2312" w:eastAsia="仿宋_GB2312" w:hint="eastAsia"/>
          <w:sz w:val="28"/>
          <w:szCs w:val="28"/>
        </w:rPr>
        <w:t>【预计开工时间】项目土建施工预计开工时间。</w:t>
      </w:r>
    </w:p>
    <w:p w:rsidR="009F64AD" w:rsidRPr="00D80DDB" w:rsidRDefault="009F64AD" w:rsidP="009F64AD">
      <w:pPr>
        <w:ind w:firstLine="360"/>
        <w:rPr>
          <w:rFonts w:ascii="仿宋_GB2312" w:eastAsia="仿宋_GB2312" w:hint="eastAsia"/>
          <w:sz w:val="28"/>
          <w:szCs w:val="28"/>
        </w:rPr>
      </w:pPr>
      <w:r w:rsidRPr="00D80DDB">
        <w:rPr>
          <w:rFonts w:ascii="仿宋_GB2312" w:eastAsia="仿宋_GB2312" w:hint="eastAsia"/>
          <w:sz w:val="28"/>
          <w:szCs w:val="28"/>
        </w:rPr>
        <w:t>【预计完工时间】项目全部完工预计结束时间。</w:t>
      </w:r>
    </w:p>
    <w:p w:rsidR="009F64AD" w:rsidRPr="00D80DDB" w:rsidRDefault="009F64AD" w:rsidP="009F64AD">
      <w:pPr>
        <w:ind w:firstLine="360"/>
        <w:rPr>
          <w:rFonts w:ascii="仿宋_GB2312" w:eastAsia="仿宋_GB2312" w:hint="eastAsia"/>
          <w:sz w:val="28"/>
          <w:szCs w:val="28"/>
        </w:rPr>
      </w:pPr>
      <w:r w:rsidRPr="00D80DDB">
        <w:rPr>
          <w:rFonts w:ascii="仿宋_GB2312" w:eastAsia="仿宋_GB2312" w:hint="eastAsia"/>
          <w:sz w:val="28"/>
          <w:szCs w:val="28"/>
        </w:rPr>
        <w:t>【取水水源】项目运行期取水的来源（地表水、地下水、管网水），市政管网覆盖的区域，禁止取用地下水。</w:t>
      </w:r>
    </w:p>
    <w:p w:rsidR="009F64AD" w:rsidRPr="00D80DDB" w:rsidRDefault="009F64AD" w:rsidP="009F64AD">
      <w:pPr>
        <w:ind w:firstLine="360"/>
        <w:rPr>
          <w:rFonts w:ascii="仿宋_GB2312" w:eastAsia="仿宋_GB2312" w:hint="eastAsia"/>
          <w:sz w:val="28"/>
          <w:szCs w:val="28"/>
        </w:rPr>
      </w:pPr>
      <w:r w:rsidRPr="00D80DDB">
        <w:rPr>
          <w:rFonts w:ascii="仿宋_GB2312" w:eastAsia="仿宋_GB2312" w:hint="eastAsia"/>
          <w:sz w:val="28"/>
          <w:szCs w:val="28"/>
        </w:rPr>
        <w:t>【年取水量】项目运行期</w:t>
      </w:r>
      <w:proofErr w:type="gramStart"/>
      <w:r w:rsidRPr="00D80DDB">
        <w:rPr>
          <w:rFonts w:ascii="仿宋_GB2312" w:eastAsia="仿宋_GB2312" w:hint="eastAsia"/>
          <w:sz w:val="28"/>
          <w:szCs w:val="28"/>
        </w:rPr>
        <w:t>全年</w:t>
      </w:r>
      <w:r w:rsidRPr="00D80DDB">
        <w:rPr>
          <w:rFonts w:ascii="仿宋_GB2312" w:eastAsia="仿宋_GB2312" w:hint="eastAsia"/>
          <w:color w:val="333333"/>
          <w:sz w:val="28"/>
          <w:szCs w:val="28"/>
          <w:shd w:val="clear" w:color="auto" w:fill="FFFFFF"/>
        </w:rPr>
        <w:t>从</w:t>
      </w:r>
      <w:proofErr w:type="gramEnd"/>
      <w:r w:rsidRPr="00D80DDB">
        <w:rPr>
          <w:rFonts w:ascii="仿宋_GB2312" w:eastAsia="仿宋_GB2312" w:hint="eastAsia"/>
          <w:color w:val="333333"/>
          <w:sz w:val="28"/>
          <w:szCs w:val="28"/>
          <w:shd w:val="clear" w:color="auto" w:fill="FFFFFF"/>
        </w:rPr>
        <w:t>水源中获取的</w:t>
      </w:r>
      <w:r w:rsidRPr="00D80DDB">
        <w:rPr>
          <w:rFonts w:ascii="仿宋_GB2312" w:eastAsia="仿宋_GB2312" w:hint="eastAsia"/>
          <w:sz w:val="28"/>
          <w:szCs w:val="28"/>
        </w:rPr>
        <w:t>总</w:t>
      </w:r>
      <w:r w:rsidRPr="00D80DDB">
        <w:rPr>
          <w:rFonts w:ascii="仿宋_GB2312" w:eastAsia="仿宋_GB2312" w:hint="eastAsia"/>
          <w:color w:val="333333"/>
          <w:sz w:val="28"/>
          <w:szCs w:val="28"/>
          <w:shd w:val="clear" w:color="auto" w:fill="FFFFFF"/>
        </w:rPr>
        <w:t>水量</w:t>
      </w:r>
      <w:r w:rsidRPr="00D80DDB">
        <w:rPr>
          <w:rFonts w:ascii="仿宋_GB2312" w:eastAsia="仿宋_GB2312" w:hint="eastAsia"/>
          <w:sz w:val="28"/>
          <w:szCs w:val="28"/>
        </w:rPr>
        <w:t>。</w:t>
      </w:r>
    </w:p>
    <w:p w:rsidR="009F64AD" w:rsidRPr="00D80DDB" w:rsidRDefault="009F64AD" w:rsidP="009F64AD">
      <w:pPr>
        <w:ind w:firstLine="360"/>
        <w:rPr>
          <w:rFonts w:ascii="仿宋_GB2312" w:eastAsia="仿宋_GB2312" w:hint="eastAsia"/>
          <w:sz w:val="28"/>
          <w:szCs w:val="28"/>
        </w:rPr>
      </w:pPr>
      <w:r w:rsidRPr="00D80DDB">
        <w:rPr>
          <w:rFonts w:ascii="仿宋_GB2312" w:eastAsia="仿宋_GB2312" w:hint="eastAsia"/>
          <w:sz w:val="28"/>
          <w:szCs w:val="28"/>
        </w:rPr>
        <w:t>【日均取水量】项目运行期全年平均每天从取水水源所取得的水量。</w:t>
      </w:r>
    </w:p>
    <w:p w:rsidR="009F64AD" w:rsidRPr="00D80DDB" w:rsidRDefault="009F64AD" w:rsidP="009F64AD">
      <w:pPr>
        <w:ind w:firstLine="360"/>
        <w:rPr>
          <w:rFonts w:ascii="仿宋_GB2312" w:eastAsia="仿宋_GB2312" w:hint="eastAsia"/>
          <w:sz w:val="28"/>
          <w:szCs w:val="28"/>
        </w:rPr>
      </w:pPr>
      <w:r w:rsidRPr="00D80DDB">
        <w:rPr>
          <w:rFonts w:ascii="仿宋_GB2312" w:eastAsia="仿宋_GB2312" w:hint="eastAsia"/>
          <w:sz w:val="28"/>
          <w:szCs w:val="28"/>
        </w:rPr>
        <w:t>【高日取水量】</w:t>
      </w:r>
      <w:proofErr w:type="gramStart"/>
      <w:r w:rsidRPr="00D80DDB">
        <w:rPr>
          <w:rFonts w:ascii="仿宋_GB2312" w:eastAsia="仿宋_GB2312" w:hint="eastAsia"/>
          <w:sz w:val="28"/>
          <w:szCs w:val="28"/>
        </w:rPr>
        <w:t>全年从</w:t>
      </w:r>
      <w:proofErr w:type="gramEnd"/>
      <w:r w:rsidRPr="00D80DDB">
        <w:rPr>
          <w:rFonts w:ascii="仿宋_GB2312" w:eastAsia="仿宋_GB2312" w:hint="eastAsia"/>
          <w:sz w:val="28"/>
          <w:szCs w:val="28"/>
        </w:rPr>
        <w:t>水源中取水量最大的一天的水量。</w:t>
      </w:r>
    </w:p>
    <w:p w:rsidR="009F64AD" w:rsidRPr="00D80DDB" w:rsidRDefault="009F64AD" w:rsidP="009F64AD">
      <w:pPr>
        <w:ind w:firstLine="360"/>
        <w:rPr>
          <w:rFonts w:ascii="仿宋_GB2312" w:eastAsia="仿宋_GB2312" w:hint="eastAsia"/>
          <w:sz w:val="28"/>
          <w:szCs w:val="28"/>
        </w:rPr>
      </w:pPr>
      <w:r w:rsidRPr="00D80DDB">
        <w:rPr>
          <w:rFonts w:ascii="仿宋_GB2312" w:eastAsia="仿宋_GB2312" w:hint="eastAsia"/>
          <w:sz w:val="28"/>
          <w:szCs w:val="28"/>
        </w:rPr>
        <w:t>【取水用途】项目取水应用的方面、范围。</w:t>
      </w:r>
    </w:p>
    <w:p w:rsidR="009F64AD" w:rsidRPr="00D80DDB" w:rsidRDefault="009F64AD" w:rsidP="009F64AD">
      <w:pPr>
        <w:ind w:firstLine="360"/>
        <w:rPr>
          <w:rFonts w:ascii="仿宋_GB2312" w:eastAsia="仿宋_GB2312" w:hint="eastAsia"/>
          <w:sz w:val="28"/>
          <w:szCs w:val="28"/>
        </w:rPr>
      </w:pPr>
      <w:r w:rsidRPr="00D80DDB">
        <w:rPr>
          <w:rFonts w:ascii="仿宋_GB2312" w:eastAsia="仿宋_GB2312" w:hint="eastAsia"/>
          <w:sz w:val="28"/>
          <w:szCs w:val="28"/>
        </w:rPr>
        <w:t>【取水方式】项目取水所采用的方式。</w:t>
      </w:r>
    </w:p>
    <w:p w:rsidR="009F64AD" w:rsidRPr="00D80DDB" w:rsidRDefault="009F64AD" w:rsidP="009F64AD">
      <w:pPr>
        <w:ind w:firstLine="360"/>
        <w:rPr>
          <w:rFonts w:ascii="仿宋_GB2312" w:eastAsia="仿宋_GB2312" w:hAnsi="仿宋_GB2312" w:cs="仿宋_GB2312" w:hint="eastAsia"/>
          <w:sz w:val="28"/>
          <w:szCs w:val="28"/>
        </w:rPr>
      </w:pPr>
      <w:r w:rsidRPr="00D80DDB">
        <w:rPr>
          <w:rFonts w:ascii="仿宋_GB2312" w:eastAsia="仿宋_GB2312" w:hAnsi="仿宋_GB2312" w:cs="仿宋_GB2312" w:hint="eastAsia"/>
          <w:sz w:val="28"/>
          <w:szCs w:val="28"/>
        </w:rPr>
        <w:t>【取水地点】项目取水所在位置。</w:t>
      </w:r>
    </w:p>
    <w:p w:rsidR="009F64AD" w:rsidRPr="00D80DDB" w:rsidRDefault="009F64AD" w:rsidP="009F64AD">
      <w:pPr>
        <w:ind w:firstLine="360"/>
        <w:rPr>
          <w:rFonts w:ascii="仿宋_GB2312" w:eastAsia="仿宋_GB2312" w:hAnsi="仿宋_GB2312" w:cs="仿宋_GB2312" w:hint="eastAsia"/>
          <w:sz w:val="28"/>
          <w:szCs w:val="28"/>
        </w:rPr>
      </w:pPr>
      <w:r w:rsidRPr="00D80DDB">
        <w:rPr>
          <w:rFonts w:ascii="仿宋_GB2312" w:eastAsia="仿宋_GB2312" w:hAnsi="仿宋_GB2312" w:cs="仿宋_GB2312" w:hint="eastAsia"/>
          <w:sz w:val="28"/>
          <w:szCs w:val="28"/>
        </w:rPr>
        <w:t>【供水单位】项目取水的供给单位。</w:t>
      </w:r>
    </w:p>
    <w:p w:rsidR="009F64AD" w:rsidRPr="00D80DDB" w:rsidRDefault="009F64AD" w:rsidP="009F64AD">
      <w:pPr>
        <w:ind w:firstLine="360"/>
        <w:rPr>
          <w:rFonts w:ascii="仿宋_GB2312" w:eastAsia="仿宋_GB2312" w:hAnsi="仿宋_GB2312" w:cs="仿宋_GB2312" w:hint="eastAsia"/>
          <w:sz w:val="28"/>
          <w:szCs w:val="28"/>
        </w:rPr>
      </w:pPr>
      <w:r w:rsidRPr="00D80DDB">
        <w:rPr>
          <w:rFonts w:ascii="仿宋_GB2312" w:eastAsia="仿宋_GB2312" w:hAnsi="仿宋_GB2312" w:cs="仿宋_GB2312" w:hint="eastAsia"/>
          <w:sz w:val="28"/>
          <w:szCs w:val="28"/>
        </w:rPr>
        <w:t>【退水总量】项目取用的水量</w:t>
      </w:r>
      <w:r w:rsidRPr="00D80DDB">
        <w:rPr>
          <w:rFonts w:ascii="仿宋_GB2312" w:eastAsia="仿宋_GB2312" w:hAnsi="仿宋_GB2312" w:cs="仿宋_GB2312" w:hint="eastAsia"/>
          <w:color w:val="333333"/>
          <w:sz w:val="28"/>
          <w:szCs w:val="28"/>
          <w:shd w:val="clear" w:color="auto" w:fill="FFFFFF"/>
        </w:rPr>
        <w:t>经利用后退</w:t>
      </w:r>
      <w:proofErr w:type="gramStart"/>
      <w:r w:rsidRPr="00D80DDB">
        <w:rPr>
          <w:rFonts w:ascii="仿宋_GB2312" w:eastAsia="仿宋_GB2312" w:hAnsi="仿宋_GB2312" w:cs="仿宋_GB2312" w:hint="eastAsia"/>
          <w:color w:val="333333"/>
          <w:sz w:val="28"/>
          <w:szCs w:val="28"/>
          <w:shd w:val="clear" w:color="auto" w:fill="FFFFFF"/>
        </w:rPr>
        <w:t>入自然</w:t>
      </w:r>
      <w:proofErr w:type="gramEnd"/>
      <w:r w:rsidRPr="00D80DDB">
        <w:rPr>
          <w:rFonts w:ascii="仿宋_GB2312" w:eastAsia="仿宋_GB2312" w:hAnsi="仿宋_GB2312" w:cs="仿宋_GB2312" w:hint="eastAsia"/>
          <w:color w:val="333333"/>
          <w:sz w:val="28"/>
          <w:szCs w:val="28"/>
          <w:shd w:val="clear" w:color="auto" w:fill="FFFFFF"/>
        </w:rPr>
        <w:t>水体（市政管网）</w:t>
      </w:r>
      <w:r w:rsidRPr="00D80DDB">
        <w:rPr>
          <w:rFonts w:ascii="仿宋_GB2312" w:eastAsia="仿宋_GB2312" w:hAnsi="仿宋_GB2312" w:cs="仿宋_GB2312" w:hint="eastAsia"/>
          <w:color w:val="333333"/>
          <w:sz w:val="28"/>
          <w:szCs w:val="28"/>
          <w:shd w:val="clear" w:color="auto" w:fill="FFFFFF"/>
        </w:rPr>
        <w:lastRenderedPageBreak/>
        <w:t>的</w:t>
      </w:r>
      <w:r w:rsidRPr="00D80DDB">
        <w:rPr>
          <w:rFonts w:ascii="仿宋_GB2312" w:eastAsia="仿宋_GB2312" w:hAnsi="仿宋_GB2312" w:cs="仿宋_GB2312" w:hint="eastAsia"/>
          <w:sz w:val="28"/>
          <w:szCs w:val="28"/>
        </w:rPr>
        <w:t>总</w:t>
      </w:r>
      <w:r w:rsidRPr="00D80DDB">
        <w:rPr>
          <w:rFonts w:ascii="仿宋_GB2312" w:eastAsia="仿宋_GB2312" w:hAnsi="仿宋_GB2312" w:cs="仿宋_GB2312" w:hint="eastAsia"/>
          <w:color w:val="333333"/>
          <w:sz w:val="28"/>
          <w:szCs w:val="28"/>
          <w:shd w:val="clear" w:color="auto" w:fill="FFFFFF"/>
        </w:rPr>
        <w:t>水量</w:t>
      </w:r>
      <w:r w:rsidRPr="00D80DDB">
        <w:rPr>
          <w:rFonts w:ascii="仿宋_GB2312" w:eastAsia="仿宋_GB2312" w:hAnsi="仿宋_GB2312" w:cs="仿宋_GB2312" w:hint="eastAsia"/>
          <w:sz w:val="28"/>
          <w:szCs w:val="28"/>
        </w:rPr>
        <w:t>。</w:t>
      </w:r>
    </w:p>
    <w:p w:rsidR="009F64AD" w:rsidRPr="00D80DDB" w:rsidRDefault="009F64AD" w:rsidP="009F64AD">
      <w:pPr>
        <w:ind w:firstLine="360"/>
        <w:rPr>
          <w:rFonts w:ascii="仿宋_GB2312" w:eastAsia="仿宋_GB2312" w:hAnsi="仿宋_GB2312" w:cs="仿宋_GB2312" w:hint="eastAsia"/>
          <w:sz w:val="28"/>
          <w:szCs w:val="28"/>
        </w:rPr>
      </w:pPr>
      <w:r w:rsidRPr="00D80DDB">
        <w:rPr>
          <w:rFonts w:ascii="仿宋_GB2312" w:eastAsia="仿宋_GB2312" w:hAnsi="仿宋_GB2312" w:cs="仿宋_GB2312" w:hint="eastAsia"/>
          <w:sz w:val="28"/>
          <w:szCs w:val="28"/>
        </w:rPr>
        <w:t>【退水去向】退水进入的具体污水处理厂或河（渠）道名称。</w:t>
      </w:r>
    </w:p>
    <w:p w:rsidR="009F64AD" w:rsidRPr="00D80DDB" w:rsidRDefault="009F64AD" w:rsidP="009F64AD">
      <w:pPr>
        <w:ind w:firstLine="360"/>
        <w:rPr>
          <w:rFonts w:ascii="仿宋_GB2312" w:eastAsia="仿宋_GB2312" w:hAnsi="仿宋_GB2312" w:cs="仿宋_GB2312" w:hint="eastAsia"/>
          <w:sz w:val="28"/>
          <w:szCs w:val="28"/>
        </w:rPr>
      </w:pPr>
      <w:r w:rsidRPr="00D80DDB">
        <w:rPr>
          <w:rFonts w:ascii="仿宋_GB2312" w:eastAsia="仿宋_GB2312" w:hAnsi="仿宋_GB2312" w:cs="仿宋_GB2312" w:hint="eastAsia"/>
          <w:sz w:val="28"/>
          <w:szCs w:val="28"/>
        </w:rPr>
        <w:t>【日均退水量】项目运行期全年平均每天退入自然水体</w:t>
      </w:r>
      <w:r w:rsidRPr="00D80DDB">
        <w:rPr>
          <w:rFonts w:ascii="仿宋_GB2312" w:eastAsia="仿宋_GB2312" w:hAnsi="仿宋_GB2312" w:cs="仿宋_GB2312" w:hint="eastAsia"/>
          <w:color w:val="333333"/>
          <w:sz w:val="28"/>
          <w:szCs w:val="28"/>
          <w:shd w:val="clear" w:color="auto" w:fill="FFFFFF"/>
        </w:rPr>
        <w:t>（市政管网）</w:t>
      </w:r>
      <w:r w:rsidRPr="00D80DDB">
        <w:rPr>
          <w:rFonts w:ascii="仿宋_GB2312" w:eastAsia="仿宋_GB2312" w:hAnsi="仿宋_GB2312" w:cs="仿宋_GB2312" w:hint="eastAsia"/>
          <w:sz w:val="28"/>
          <w:szCs w:val="28"/>
        </w:rPr>
        <w:t>的水量。</w:t>
      </w:r>
    </w:p>
    <w:p w:rsidR="009F64AD" w:rsidRPr="00D80DDB" w:rsidRDefault="009F64AD" w:rsidP="009F64AD">
      <w:pPr>
        <w:ind w:firstLine="360"/>
        <w:rPr>
          <w:rFonts w:ascii="仿宋_GB2312" w:eastAsia="仿宋_GB2312" w:hAnsi="仿宋_GB2312" w:cs="仿宋_GB2312" w:hint="eastAsia"/>
          <w:sz w:val="28"/>
          <w:szCs w:val="28"/>
        </w:rPr>
      </w:pPr>
      <w:r w:rsidRPr="00D80DDB">
        <w:rPr>
          <w:rFonts w:ascii="仿宋_GB2312" w:eastAsia="仿宋_GB2312" w:hAnsi="仿宋_GB2312" w:cs="仿宋_GB2312" w:hint="eastAsia"/>
          <w:sz w:val="28"/>
          <w:szCs w:val="28"/>
        </w:rPr>
        <w:t>【高日退水量】项目运行期全年退水量最大的一天的水量。</w:t>
      </w:r>
    </w:p>
    <w:p w:rsidR="009F64AD" w:rsidRPr="00D80DDB" w:rsidRDefault="009F64AD" w:rsidP="009F64AD">
      <w:pPr>
        <w:ind w:firstLine="360"/>
        <w:rPr>
          <w:rFonts w:ascii="仿宋_GB2312" w:eastAsia="仿宋_GB2312" w:hAnsi="仿宋_GB2312" w:cs="仿宋_GB2312" w:hint="eastAsia"/>
          <w:sz w:val="28"/>
          <w:szCs w:val="28"/>
        </w:rPr>
      </w:pPr>
      <w:r w:rsidRPr="00D80DDB">
        <w:rPr>
          <w:rFonts w:ascii="仿宋_GB2312" w:eastAsia="仿宋_GB2312" w:hAnsi="仿宋_GB2312" w:cs="仿宋_GB2312" w:hint="eastAsia"/>
          <w:sz w:val="28"/>
          <w:szCs w:val="28"/>
        </w:rPr>
        <w:t>【处理方式】</w:t>
      </w:r>
      <w:r w:rsidRPr="00D80DDB">
        <w:rPr>
          <w:rFonts w:ascii="仿宋_GB2312" w:eastAsia="仿宋_GB2312" w:hAnsi="仿宋_GB2312" w:cs="仿宋_GB2312" w:hint="eastAsia"/>
          <w:color w:val="333333"/>
          <w:sz w:val="28"/>
          <w:szCs w:val="28"/>
          <w:shd w:val="clear" w:color="auto" w:fill="FFFFFF"/>
        </w:rPr>
        <w:t>使水质达到一定使用标准而采取的处理方式、方法</w:t>
      </w:r>
      <w:r w:rsidRPr="00D80DDB">
        <w:rPr>
          <w:rFonts w:ascii="仿宋_GB2312" w:eastAsia="仿宋_GB2312" w:hAnsi="仿宋_GB2312" w:cs="仿宋_GB2312" w:hint="eastAsia"/>
          <w:sz w:val="28"/>
          <w:szCs w:val="28"/>
        </w:rPr>
        <w:t>。</w:t>
      </w:r>
    </w:p>
    <w:p w:rsidR="009F64AD" w:rsidRPr="00D80DDB" w:rsidRDefault="009F64AD" w:rsidP="009F64AD">
      <w:pPr>
        <w:ind w:firstLine="360"/>
        <w:rPr>
          <w:rFonts w:ascii="仿宋_GB2312" w:eastAsia="仿宋_GB2312" w:hAnsi="仿宋_GB2312" w:cs="仿宋_GB2312" w:hint="eastAsia"/>
          <w:sz w:val="28"/>
          <w:szCs w:val="28"/>
        </w:rPr>
      </w:pPr>
      <w:r w:rsidRPr="00D80DDB">
        <w:rPr>
          <w:rFonts w:ascii="仿宋_GB2312" w:eastAsia="仿宋_GB2312" w:hAnsi="仿宋_GB2312" w:cs="仿宋_GB2312" w:hint="eastAsia"/>
          <w:sz w:val="28"/>
          <w:szCs w:val="28"/>
        </w:rPr>
        <w:t>【退水水质（标准）】退水所达到的</w:t>
      </w:r>
      <w:r w:rsidRPr="00D80DDB">
        <w:rPr>
          <w:rFonts w:ascii="仿宋_GB2312" w:eastAsia="仿宋_GB2312" w:hAnsi="仿宋_GB2312" w:cs="仿宋_GB2312" w:hint="eastAsia"/>
          <w:color w:val="333333"/>
          <w:sz w:val="28"/>
          <w:szCs w:val="28"/>
          <w:shd w:val="clear" w:color="auto" w:fill="FFFFFF"/>
        </w:rPr>
        <w:t>国家规定或地方规定的水质标准</w:t>
      </w:r>
      <w:r w:rsidRPr="00D80DDB">
        <w:rPr>
          <w:rFonts w:ascii="仿宋_GB2312" w:eastAsia="仿宋_GB2312" w:hAnsi="仿宋_GB2312" w:cs="仿宋_GB2312" w:hint="eastAsia"/>
          <w:sz w:val="28"/>
          <w:szCs w:val="28"/>
        </w:rPr>
        <w:t>。</w:t>
      </w:r>
    </w:p>
    <w:p w:rsidR="009F64AD" w:rsidRPr="00D80DDB" w:rsidRDefault="009F64AD" w:rsidP="009F64AD">
      <w:pPr>
        <w:ind w:firstLine="360"/>
        <w:rPr>
          <w:rFonts w:ascii="仿宋_GB2312" w:eastAsia="仿宋_GB2312" w:hAnsi="仿宋_GB2312" w:cs="仿宋_GB2312" w:hint="eastAsia"/>
          <w:sz w:val="28"/>
          <w:szCs w:val="28"/>
        </w:rPr>
      </w:pPr>
      <w:r w:rsidRPr="00D80DDB">
        <w:rPr>
          <w:rFonts w:ascii="仿宋_GB2312" w:eastAsia="仿宋_GB2312" w:hAnsi="仿宋_GB2312" w:cs="仿宋_GB2312" w:hint="eastAsia"/>
          <w:sz w:val="28"/>
          <w:szCs w:val="28"/>
        </w:rPr>
        <w:t>【排水去向】项目建设区内雨水所排入的自然水体或</w:t>
      </w:r>
      <w:r w:rsidRPr="00D80DDB">
        <w:rPr>
          <w:rFonts w:ascii="仿宋_GB2312" w:eastAsia="仿宋_GB2312" w:hAnsi="仿宋_GB2312" w:cs="仿宋_GB2312" w:hint="eastAsia"/>
          <w:color w:val="333333"/>
          <w:sz w:val="28"/>
          <w:szCs w:val="28"/>
          <w:shd w:val="clear" w:color="auto" w:fill="FFFFFF"/>
        </w:rPr>
        <w:t>市政管网名称</w:t>
      </w:r>
      <w:r w:rsidRPr="00D80DDB">
        <w:rPr>
          <w:rFonts w:ascii="仿宋_GB2312" w:eastAsia="仿宋_GB2312" w:hAnsi="仿宋_GB2312" w:cs="仿宋_GB2312" w:hint="eastAsia"/>
          <w:sz w:val="28"/>
          <w:szCs w:val="28"/>
        </w:rPr>
        <w:t>。</w:t>
      </w:r>
    </w:p>
    <w:p w:rsidR="009F64AD" w:rsidRPr="00D80DDB" w:rsidRDefault="009F64AD" w:rsidP="009F64AD">
      <w:pPr>
        <w:ind w:firstLine="360"/>
        <w:rPr>
          <w:rFonts w:ascii="仿宋_GB2312" w:eastAsia="仿宋_GB2312" w:hAnsi="仿宋_GB2312" w:cs="仿宋_GB2312" w:hint="eastAsia"/>
          <w:sz w:val="28"/>
          <w:szCs w:val="28"/>
        </w:rPr>
      </w:pPr>
      <w:r w:rsidRPr="00D80DDB">
        <w:rPr>
          <w:rFonts w:ascii="仿宋_GB2312" w:eastAsia="仿宋_GB2312" w:hAnsi="仿宋_GB2312" w:cs="仿宋_GB2312" w:hint="eastAsia"/>
          <w:sz w:val="28"/>
          <w:szCs w:val="28"/>
        </w:rPr>
        <w:t>【硬化面积（不含屋顶）（m</w:t>
      </w:r>
      <w:r w:rsidRPr="00D80DDB">
        <w:rPr>
          <w:rFonts w:ascii="仿宋_GB2312" w:eastAsia="仿宋_GB2312" w:hAnsi="仿宋_GB2312" w:cs="仿宋_GB2312" w:hint="eastAsia"/>
          <w:sz w:val="28"/>
          <w:szCs w:val="28"/>
          <w:vertAlign w:val="superscript"/>
        </w:rPr>
        <w:t>2</w:t>
      </w:r>
      <w:r w:rsidRPr="00D80DDB">
        <w:rPr>
          <w:rFonts w:ascii="仿宋_GB2312" w:eastAsia="仿宋_GB2312" w:hAnsi="仿宋_GB2312" w:cs="仿宋_GB2312" w:hint="eastAsia"/>
          <w:sz w:val="28"/>
          <w:szCs w:val="28"/>
        </w:rPr>
        <w:t>）】</w:t>
      </w:r>
      <w:r w:rsidRPr="00D80DDB">
        <w:rPr>
          <w:rFonts w:ascii="仿宋_GB2312" w:eastAsia="仿宋_GB2312" w:hAnsi="仿宋_GB2312" w:cs="仿宋_GB2312" w:hint="eastAsia"/>
          <w:sz w:val="28"/>
          <w:szCs w:val="28"/>
          <w:lang w:bidi="ar"/>
        </w:rPr>
        <w:t>通过人工行为使自然地面硬化形成的</w:t>
      </w:r>
      <w:proofErr w:type="gramStart"/>
      <w:r w:rsidRPr="00D80DDB">
        <w:rPr>
          <w:rFonts w:ascii="仿宋_GB2312" w:eastAsia="仿宋_GB2312" w:hAnsi="仿宋_GB2312" w:cs="仿宋_GB2312" w:hint="eastAsia"/>
          <w:sz w:val="28"/>
          <w:szCs w:val="28"/>
          <w:lang w:bidi="ar"/>
        </w:rPr>
        <w:t>不</w:t>
      </w:r>
      <w:proofErr w:type="gramEnd"/>
      <w:r w:rsidRPr="00D80DDB">
        <w:rPr>
          <w:rFonts w:ascii="仿宋_GB2312" w:eastAsia="仿宋_GB2312" w:hAnsi="仿宋_GB2312" w:cs="仿宋_GB2312" w:hint="eastAsia"/>
          <w:sz w:val="28"/>
          <w:szCs w:val="28"/>
          <w:lang w:bidi="ar"/>
        </w:rPr>
        <w:t>透水或弱透水地面的面积总和</w:t>
      </w:r>
      <w:r w:rsidRPr="00D80DDB">
        <w:rPr>
          <w:rFonts w:ascii="仿宋_GB2312" w:eastAsia="仿宋_GB2312" w:hAnsi="仿宋_GB2312" w:cs="仿宋_GB2312" w:hint="eastAsia"/>
          <w:sz w:val="28"/>
          <w:szCs w:val="28"/>
        </w:rPr>
        <w:t>。</w:t>
      </w:r>
    </w:p>
    <w:p w:rsidR="009F64AD" w:rsidRPr="00D80DDB" w:rsidRDefault="009F64AD" w:rsidP="009F64AD">
      <w:pPr>
        <w:ind w:firstLine="360"/>
        <w:rPr>
          <w:rFonts w:ascii="仿宋_GB2312" w:eastAsia="仿宋_GB2312" w:hAnsi="仿宋_GB2312" w:cs="仿宋_GB2312" w:hint="eastAsia"/>
          <w:sz w:val="28"/>
          <w:szCs w:val="28"/>
        </w:rPr>
      </w:pPr>
      <w:r w:rsidRPr="00D80DDB">
        <w:rPr>
          <w:rFonts w:ascii="仿宋_GB2312" w:eastAsia="仿宋_GB2312" w:hAnsi="仿宋_GB2312" w:cs="仿宋_GB2312" w:hint="eastAsia"/>
          <w:sz w:val="28"/>
          <w:szCs w:val="28"/>
        </w:rPr>
        <w:t>【其中透水铺装面积（m</w:t>
      </w:r>
      <w:r w:rsidRPr="00D80DDB">
        <w:rPr>
          <w:rFonts w:ascii="仿宋_GB2312" w:eastAsia="仿宋_GB2312" w:hAnsi="仿宋_GB2312" w:cs="仿宋_GB2312" w:hint="eastAsia"/>
          <w:sz w:val="28"/>
          <w:szCs w:val="28"/>
          <w:vertAlign w:val="superscript"/>
        </w:rPr>
        <w:t>2</w:t>
      </w:r>
      <w:r w:rsidRPr="00D80DDB">
        <w:rPr>
          <w:rFonts w:ascii="仿宋_GB2312" w:eastAsia="仿宋_GB2312" w:hAnsi="仿宋_GB2312" w:cs="仿宋_GB2312" w:hint="eastAsia"/>
          <w:sz w:val="28"/>
          <w:szCs w:val="28"/>
        </w:rPr>
        <w:t>）】项目中</w:t>
      </w:r>
      <w:r w:rsidRPr="00D80DDB">
        <w:rPr>
          <w:rFonts w:ascii="仿宋_GB2312" w:eastAsia="仿宋_GB2312" w:hAnsi="仿宋_GB2312" w:cs="仿宋_GB2312" w:hint="eastAsia"/>
          <w:sz w:val="28"/>
          <w:szCs w:val="28"/>
          <w:lang w:bidi="ar"/>
        </w:rPr>
        <w:t>能够使雨水自然下渗并有效补充地下水的人工行为铺装地面的面积总和。</w:t>
      </w:r>
    </w:p>
    <w:p w:rsidR="009F64AD" w:rsidRPr="00D80DDB" w:rsidRDefault="009F64AD" w:rsidP="009F64AD">
      <w:pPr>
        <w:ind w:firstLine="360"/>
        <w:rPr>
          <w:rFonts w:ascii="仿宋_GB2312" w:eastAsia="仿宋_GB2312" w:hint="eastAsia"/>
          <w:sz w:val="28"/>
          <w:szCs w:val="28"/>
        </w:rPr>
      </w:pPr>
      <w:r w:rsidRPr="00D80DDB">
        <w:rPr>
          <w:rFonts w:ascii="仿宋_GB2312" w:eastAsia="仿宋_GB2312" w:hAnsi="仿宋_GB2312" w:cs="仿宋_GB2312" w:hint="eastAsia"/>
          <w:sz w:val="28"/>
          <w:szCs w:val="28"/>
        </w:rPr>
        <w:t>【绿地面积（含水域）（m</w:t>
      </w:r>
      <w:r w:rsidRPr="00D80DDB">
        <w:rPr>
          <w:rFonts w:ascii="仿宋_GB2312" w:eastAsia="仿宋_GB2312" w:hAnsi="仿宋_GB2312" w:cs="仿宋_GB2312" w:hint="eastAsia"/>
          <w:sz w:val="28"/>
          <w:szCs w:val="28"/>
          <w:vertAlign w:val="superscript"/>
        </w:rPr>
        <w:t>2</w:t>
      </w:r>
      <w:r w:rsidRPr="00D80DDB">
        <w:rPr>
          <w:rFonts w:ascii="仿宋_GB2312" w:eastAsia="仿宋_GB2312" w:hAnsi="仿宋_GB2312" w:cs="仿宋_GB2312" w:hint="eastAsia"/>
          <w:sz w:val="28"/>
          <w:szCs w:val="28"/>
        </w:rPr>
        <w:t>）】</w:t>
      </w:r>
      <w:r w:rsidRPr="00D80DDB">
        <w:rPr>
          <w:rFonts w:ascii="仿宋_GB2312" w:eastAsia="仿宋_GB2312" w:hint="eastAsia"/>
          <w:color w:val="333333"/>
          <w:sz w:val="28"/>
          <w:szCs w:val="28"/>
          <w:shd w:val="clear" w:color="auto" w:fill="FFFFFF"/>
        </w:rPr>
        <w:t>指能够用于绿化的土地面积，不包括</w:t>
      </w:r>
      <w:hyperlink r:id="rId5" w:tgtFrame="http://baike.baidu.com/_blank" w:history="1">
        <w:r w:rsidRPr="00D80DDB">
          <w:rPr>
            <w:rStyle w:val="a3"/>
            <w:rFonts w:ascii="仿宋_GB2312" w:eastAsia="仿宋_GB2312" w:hint="eastAsia"/>
            <w:color w:val="136EC2"/>
            <w:sz w:val="28"/>
            <w:szCs w:val="28"/>
            <w:u w:val="none"/>
            <w:shd w:val="clear" w:color="auto" w:fill="FFFFFF"/>
          </w:rPr>
          <w:t>屋顶绿化</w:t>
        </w:r>
      </w:hyperlink>
      <w:r w:rsidRPr="00D80DDB">
        <w:rPr>
          <w:rFonts w:ascii="仿宋_GB2312" w:eastAsia="仿宋_GB2312" w:hint="eastAsia"/>
          <w:color w:val="333333"/>
          <w:sz w:val="28"/>
          <w:szCs w:val="28"/>
          <w:shd w:val="clear" w:color="auto" w:fill="FFFFFF"/>
        </w:rPr>
        <w:t>、垂直绿化和覆土小于2米的土地</w:t>
      </w:r>
      <w:r w:rsidRPr="00D80DDB">
        <w:rPr>
          <w:rFonts w:ascii="仿宋_GB2312" w:eastAsia="仿宋_GB2312" w:hint="eastAsia"/>
          <w:sz w:val="28"/>
          <w:szCs w:val="28"/>
        </w:rPr>
        <w:t>，包括水域面积。</w:t>
      </w:r>
    </w:p>
    <w:p w:rsidR="009F64AD" w:rsidRPr="00D80DDB" w:rsidRDefault="009F64AD" w:rsidP="009F64AD">
      <w:pPr>
        <w:ind w:firstLine="360"/>
        <w:rPr>
          <w:rFonts w:ascii="仿宋_GB2312" w:eastAsia="仿宋_GB2312" w:hint="eastAsia"/>
          <w:sz w:val="28"/>
          <w:szCs w:val="28"/>
        </w:rPr>
      </w:pPr>
      <w:r w:rsidRPr="00D80DDB">
        <w:rPr>
          <w:rFonts w:ascii="仿宋_GB2312" w:eastAsia="仿宋_GB2312" w:hAnsi="仿宋_GB2312" w:cs="仿宋_GB2312" w:hint="eastAsia"/>
          <w:sz w:val="28"/>
          <w:szCs w:val="28"/>
        </w:rPr>
        <w:t>【下凹式绿地面积（m</w:t>
      </w:r>
      <w:r w:rsidRPr="00D80DDB">
        <w:rPr>
          <w:rFonts w:ascii="仿宋_GB2312" w:eastAsia="仿宋_GB2312" w:hAnsi="仿宋_GB2312" w:cs="仿宋_GB2312" w:hint="eastAsia"/>
          <w:sz w:val="28"/>
          <w:szCs w:val="28"/>
          <w:vertAlign w:val="superscript"/>
        </w:rPr>
        <w:t>2</w:t>
      </w:r>
      <w:r w:rsidRPr="00D80DDB">
        <w:rPr>
          <w:rFonts w:ascii="仿宋_GB2312" w:eastAsia="仿宋_GB2312" w:hAnsi="仿宋_GB2312" w:cs="仿宋_GB2312" w:hint="eastAsia"/>
          <w:sz w:val="28"/>
          <w:szCs w:val="28"/>
        </w:rPr>
        <w:t>）】</w:t>
      </w:r>
      <w:r w:rsidRPr="00D80DDB">
        <w:rPr>
          <w:rFonts w:ascii="仿宋_GB2312" w:eastAsia="仿宋_GB2312" w:hint="eastAsia"/>
          <w:color w:val="333333"/>
          <w:sz w:val="28"/>
          <w:szCs w:val="28"/>
          <w:shd w:val="clear" w:color="auto" w:fill="FFFFFF"/>
        </w:rPr>
        <w:t>高程低于周围路面的绿地</w:t>
      </w:r>
      <w:r w:rsidRPr="00D80DDB">
        <w:rPr>
          <w:rFonts w:ascii="仿宋_GB2312" w:eastAsia="仿宋_GB2312" w:hint="eastAsia"/>
          <w:sz w:val="28"/>
          <w:szCs w:val="28"/>
        </w:rPr>
        <w:t>面积总和。</w:t>
      </w:r>
    </w:p>
    <w:p w:rsidR="009F64AD" w:rsidRPr="00D80DDB" w:rsidRDefault="009F64AD" w:rsidP="009F64AD">
      <w:pPr>
        <w:ind w:firstLine="360"/>
        <w:rPr>
          <w:rFonts w:ascii="仿宋_GB2312" w:eastAsia="仿宋_GB2312" w:hAnsi="仿宋_GB2312" w:cs="仿宋_GB2312" w:hint="eastAsia"/>
          <w:sz w:val="28"/>
          <w:szCs w:val="28"/>
        </w:rPr>
      </w:pPr>
      <w:r w:rsidRPr="00D80DDB">
        <w:rPr>
          <w:rFonts w:ascii="仿宋_GB2312" w:eastAsia="仿宋_GB2312" w:hAnsi="仿宋_GB2312" w:cs="仿宋_GB2312" w:hint="eastAsia"/>
          <w:sz w:val="28"/>
          <w:szCs w:val="28"/>
        </w:rPr>
        <w:t>【调蓄池容积（m</w:t>
      </w:r>
      <w:r w:rsidRPr="00D80DDB">
        <w:rPr>
          <w:rFonts w:ascii="宋体" w:hAnsi="宋体" w:cs="宋体" w:hint="eastAsia"/>
          <w:sz w:val="28"/>
          <w:szCs w:val="28"/>
        </w:rPr>
        <w:t>³</w:t>
      </w:r>
      <w:r w:rsidRPr="00D80DDB">
        <w:rPr>
          <w:rFonts w:ascii="仿宋_GB2312" w:eastAsia="仿宋_GB2312" w:hAnsi="仿宋_GB2312" w:cs="仿宋_GB2312" w:hint="eastAsia"/>
          <w:sz w:val="28"/>
          <w:szCs w:val="28"/>
        </w:rPr>
        <w:t>）】</w:t>
      </w:r>
      <w:r w:rsidRPr="00D80DDB">
        <w:rPr>
          <w:rFonts w:ascii="仿宋_GB2312" w:eastAsia="仿宋_GB2312" w:hint="eastAsia"/>
          <w:color w:val="333333"/>
          <w:sz w:val="28"/>
          <w:szCs w:val="28"/>
          <w:shd w:val="clear" w:color="auto" w:fill="FFFFFF"/>
        </w:rPr>
        <w:t>雨水收集池</w:t>
      </w:r>
      <w:r w:rsidRPr="00D80DDB">
        <w:rPr>
          <w:rFonts w:ascii="仿宋_GB2312" w:eastAsia="仿宋_GB2312" w:hint="eastAsia"/>
          <w:sz w:val="28"/>
          <w:szCs w:val="28"/>
        </w:rPr>
        <w:t>有效容积。</w:t>
      </w:r>
    </w:p>
    <w:p w:rsidR="009F64AD" w:rsidRPr="00D80DDB" w:rsidRDefault="009F64AD" w:rsidP="009F64AD">
      <w:pPr>
        <w:ind w:firstLine="360"/>
        <w:rPr>
          <w:rFonts w:ascii="仿宋_GB2312" w:eastAsia="仿宋_GB2312" w:hAnsi="仿宋_GB2312" w:cs="仿宋_GB2312" w:hint="eastAsia"/>
          <w:sz w:val="28"/>
          <w:szCs w:val="28"/>
        </w:rPr>
      </w:pPr>
      <w:r w:rsidRPr="00D80DDB">
        <w:rPr>
          <w:rFonts w:ascii="仿宋_GB2312" w:eastAsia="仿宋_GB2312" w:hAnsi="仿宋_GB2312" w:cs="仿宋_GB2312" w:hint="eastAsia"/>
          <w:sz w:val="28"/>
          <w:szCs w:val="28"/>
        </w:rPr>
        <w:t>【项目征占地面积】项目规划条件批复面积与施工临时占地面积的总和。</w:t>
      </w:r>
    </w:p>
    <w:p w:rsidR="009F64AD" w:rsidRPr="00D80DDB" w:rsidRDefault="009F64AD" w:rsidP="009F64AD">
      <w:pPr>
        <w:ind w:firstLine="360"/>
        <w:rPr>
          <w:rFonts w:ascii="仿宋_GB2312" w:eastAsia="仿宋_GB2312" w:hAnsi="仿宋_GB2312" w:cs="仿宋_GB2312" w:hint="eastAsia"/>
          <w:sz w:val="28"/>
          <w:szCs w:val="28"/>
        </w:rPr>
      </w:pPr>
      <w:r w:rsidRPr="00D80DDB">
        <w:rPr>
          <w:rFonts w:ascii="仿宋_GB2312" w:eastAsia="仿宋_GB2312" w:hAnsi="仿宋_GB2312" w:cs="仿宋_GB2312" w:hint="eastAsia"/>
          <w:sz w:val="28"/>
          <w:szCs w:val="28"/>
        </w:rPr>
        <w:t>【土石方平衡及综合利用】项目建设挖方、填方、借方、</w:t>
      </w:r>
      <w:proofErr w:type="gramStart"/>
      <w:r w:rsidRPr="00D80DDB">
        <w:rPr>
          <w:rFonts w:ascii="仿宋_GB2312" w:eastAsia="仿宋_GB2312" w:hAnsi="仿宋_GB2312" w:cs="仿宋_GB2312" w:hint="eastAsia"/>
          <w:sz w:val="28"/>
          <w:szCs w:val="28"/>
        </w:rPr>
        <w:t>弃方总量及弃方综合利用</w:t>
      </w:r>
      <w:proofErr w:type="gramEnd"/>
      <w:r w:rsidRPr="00D80DDB">
        <w:rPr>
          <w:rFonts w:ascii="仿宋_GB2312" w:eastAsia="仿宋_GB2312" w:hAnsi="仿宋_GB2312" w:cs="仿宋_GB2312" w:hint="eastAsia"/>
          <w:sz w:val="28"/>
          <w:szCs w:val="28"/>
        </w:rPr>
        <w:t>方案。</w:t>
      </w:r>
    </w:p>
    <w:p w:rsidR="009F64AD" w:rsidRPr="00D80DDB" w:rsidRDefault="009F64AD" w:rsidP="009F64AD">
      <w:pPr>
        <w:ind w:firstLine="360"/>
        <w:rPr>
          <w:rFonts w:ascii="仿宋_GB2312" w:eastAsia="仿宋_GB2312" w:hAnsi="仿宋_GB2312" w:cs="仿宋_GB2312" w:hint="eastAsia"/>
          <w:sz w:val="28"/>
          <w:szCs w:val="28"/>
        </w:rPr>
      </w:pPr>
      <w:r w:rsidRPr="00D80DDB">
        <w:rPr>
          <w:rFonts w:ascii="仿宋_GB2312" w:eastAsia="仿宋_GB2312" w:hAnsi="仿宋_GB2312" w:cs="仿宋_GB2312" w:hint="eastAsia"/>
          <w:sz w:val="28"/>
          <w:szCs w:val="28"/>
        </w:rPr>
        <w:lastRenderedPageBreak/>
        <w:t>【造成水土流失面积】项目建设过程中，在人为</w:t>
      </w:r>
      <w:r w:rsidRPr="00D80DDB">
        <w:rPr>
          <w:rFonts w:ascii="仿宋_GB2312" w:eastAsia="仿宋_GB2312" w:hAnsi="仿宋_GB2312" w:cs="仿宋_GB2312" w:hint="eastAsia"/>
          <w:color w:val="333333"/>
          <w:sz w:val="28"/>
          <w:szCs w:val="28"/>
          <w:shd w:val="clear" w:color="auto" w:fill="FFFFFF"/>
        </w:rPr>
        <w:t>活动作用下，</w:t>
      </w:r>
      <w:r w:rsidRPr="00D80DDB">
        <w:rPr>
          <w:rFonts w:ascii="仿宋_GB2312" w:eastAsia="仿宋_GB2312" w:hAnsi="仿宋_GB2312" w:cs="仿宋_GB2312" w:hint="eastAsia"/>
          <w:sz w:val="28"/>
          <w:szCs w:val="28"/>
        </w:rPr>
        <w:t>造成</w:t>
      </w:r>
      <w:r w:rsidRPr="00D80DDB">
        <w:rPr>
          <w:rFonts w:ascii="仿宋_GB2312" w:eastAsia="仿宋_GB2312" w:hAnsi="仿宋_GB2312" w:cs="仿宋_GB2312" w:hint="eastAsia"/>
          <w:color w:val="333333"/>
          <w:sz w:val="28"/>
          <w:szCs w:val="28"/>
          <w:shd w:val="clear" w:color="auto" w:fill="FFFFFF"/>
        </w:rPr>
        <w:t>水土资源和土地生产力的破坏和损失</w:t>
      </w:r>
      <w:r w:rsidRPr="00D80DDB">
        <w:rPr>
          <w:rFonts w:ascii="仿宋_GB2312" w:eastAsia="仿宋_GB2312" w:hAnsi="仿宋_GB2312" w:cs="仿宋_GB2312" w:hint="eastAsia"/>
          <w:sz w:val="28"/>
          <w:szCs w:val="28"/>
        </w:rPr>
        <w:t>的总面积。</w:t>
      </w:r>
    </w:p>
    <w:p w:rsidR="009F64AD" w:rsidRPr="00D80DDB" w:rsidRDefault="009F64AD" w:rsidP="009F64AD">
      <w:pPr>
        <w:ind w:firstLine="360"/>
        <w:rPr>
          <w:rFonts w:ascii="仿宋_GB2312" w:eastAsia="仿宋_GB2312" w:hAnsi="仿宋_GB2312" w:cs="仿宋_GB2312" w:hint="eastAsia"/>
          <w:sz w:val="28"/>
          <w:szCs w:val="28"/>
        </w:rPr>
      </w:pPr>
      <w:r w:rsidRPr="00D80DDB">
        <w:rPr>
          <w:rFonts w:ascii="仿宋_GB2312" w:eastAsia="仿宋_GB2312" w:hAnsi="仿宋_GB2312" w:cs="仿宋_GB2312" w:hint="eastAsia"/>
          <w:sz w:val="28"/>
          <w:szCs w:val="28"/>
        </w:rPr>
        <w:t>【工程措施】是指通过改变一定范围内小地形等条件，减少或防止水土流失而采取的措施。包括挡渣（土）墙工程、斜坡防护工程、防渗工程、截排水工程、沉沙池工程、蓄水工程、灌溉工程等措施。</w:t>
      </w:r>
    </w:p>
    <w:p w:rsidR="009F64AD" w:rsidRPr="00D80DDB" w:rsidRDefault="009F64AD" w:rsidP="009F64AD">
      <w:pPr>
        <w:ind w:firstLine="360"/>
        <w:rPr>
          <w:rFonts w:ascii="仿宋_GB2312" w:eastAsia="仿宋_GB2312" w:hAnsi="仿宋_GB2312" w:cs="仿宋_GB2312" w:hint="eastAsia"/>
          <w:sz w:val="28"/>
          <w:szCs w:val="28"/>
        </w:rPr>
      </w:pPr>
      <w:r w:rsidRPr="00D80DDB">
        <w:rPr>
          <w:rFonts w:ascii="仿宋_GB2312" w:eastAsia="仿宋_GB2312" w:hAnsi="仿宋_GB2312" w:cs="仿宋_GB2312" w:hint="eastAsia"/>
          <w:sz w:val="28"/>
          <w:szCs w:val="28"/>
        </w:rPr>
        <w:t>【植物措施】是指通过种植草、灌、乔等，减少或防止水土流失而采取的措施。</w:t>
      </w:r>
    </w:p>
    <w:p w:rsidR="009F64AD" w:rsidRPr="00D80DDB" w:rsidRDefault="009F64AD" w:rsidP="009F64AD">
      <w:pPr>
        <w:ind w:left="141" w:firstLine="360"/>
        <w:rPr>
          <w:rFonts w:hint="eastAsia"/>
          <w:sz w:val="28"/>
          <w:szCs w:val="28"/>
        </w:rPr>
      </w:pPr>
      <w:r w:rsidRPr="00D80DDB">
        <w:rPr>
          <w:rFonts w:ascii="仿宋_GB2312" w:eastAsia="仿宋_GB2312" w:hint="eastAsia"/>
          <w:sz w:val="28"/>
          <w:szCs w:val="28"/>
        </w:rPr>
        <w:t>【</w:t>
      </w:r>
      <w:r w:rsidRPr="00D80DDB">
        <w:rPr>
          <w:rFonts w:ascii="宋体" w:hAnsi="宋体" w:hint="eastAsia"/>
          <w:sz w:val="28"/>
          <w:szCs w:val="28"/>
        </w:rPr>
        <w:t>其他措</w:t>
      </w:r>
      <w:r w:rsidRPr="00D80DDB">
        <w:rPr>
          <w:rFonts w:ascii="仿宋_GB2312" w:eastAsia="仿宋_GB2312" w:hAnsi="仿宋_GB2312" w:cs="仿宋_GB2312" w:hint="eastAsia"/>
          <w:sz w:val="28"/>
          <w:szCs w:val="28"/>
        </w:rPr>
        <w:t>施】是指除工程措施和植物措施意外，所使用的减少或防止水土流失而采取的措施。</w:t>
      </w:r>
    </w:p>
    <w:p w:rsidR="00B5500C" w:rsidRDefault="00B5500C"/>
    <w:sectPr w:rsidR="00B550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56D"/>
    <w:rsid w:val="0078756D"/>
    <w:rsid w:val="009F64AD"/>
    <w:rsid w:val="00B5500C"/>
    <w:rsid w:val="00D80DDB"/>
    <w:rsid w:val="00EC7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4A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F64A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4A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F64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96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baike.baidu.com/item/%E5%B1%8B%E9%A1%B6%E7%BB%BF%E5%8C%96"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182</Words>
  <Characters>1041</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刘洁</dc:creator>
  <cp:keywords/>
  <dc:description/>
  <cp:lastModifiedBy>刘洁</cp:lastModifiedBy>
  <cp:revision>6</cp:revision>
  <dcterms:created xsi:type="dcterms:W3CDTF">2017-05-04T09:09:00Z</dcterms:created>
  <dcterms:modified xsi:type="dcterms:W3CDTF">2017-05-04T09:10:00Z</dcterms:modified>
</cp:coreProperties>
</file>